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         </w:t>
      </w:r>
      <w:r w:rsidRPr="00924F2B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533400" cy="762000"/>
            <wp:effectExtent l="1905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R E P U B L I K A    H R V A T S K 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KRAPINSKO ZAGORSKA ŽUPANIJA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 PREGRADA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GRADONAČELNIK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D7441A" w:rsidRDefault="003104A2" w:rsidP="003104A2">
      <w:pPr>
        <w:rPr>
          <w:rFonts w:ascii="Times New Roman" w:hAnsi="Times New Roman" w:cs="Times New Roman"/>
        </w:rPr>
      </w:pPr>
      <w:r w:rsidRPr="00D7441A">
        <w:rPr>
          <w:rFonts w:ascii="Times New Roman" w:hAnsi="Times New Roman" w:cs="Times New Roman"/>
        </w:rPr>
        <w:t xml:space="preserve">KLASA: </w:t>
      </w:r>
      <w:r w:rsidR="000C57BB">
        <w:rPr>
          <w:rFonts w:ascii="Times New Roman" w:hAnsi="Times New Roman" w:cs="Times New Roman"/>
        </w:rPr>
        <w:t>604-01/19-01/03</w:t>
      </w:r>
    </w:p>
    <w:p w:rsidR="003104A2" w:rsidRPr="00924F2B" w:rsidRDefault="00DD4124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2214/01-02-19</w:t>
      </w:r>
      <w:r w:rsidR="003104A2" w:rsidRPr="00924F2B">
        <w:rPr>
          <w:rFonts w:ascii="Times New Roman" w:hAnsi="Times New Roman" w:cs="Times New Roman"/>
        </w:rPr>
        <w:t>-1</w:t>
      </w:r>
    </w:p>
    <w:p w:rsidR="003104A2" w:rsidRPr="00924F2B" w:rsidRDefault="00DD4124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</w:t>
      </w:r>
      <w:r w:rsidR="000C57BB" w:rsidRPr="000C57BB">
        <w:rPr>
          <w:rFonts w:ascii="Times New Roman" w:hAnsi="Times New Roman" w:cs="Times New Roman"/>
        </w:rPr>
        <w:t>07.11.2019.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</w:r>
    </w:p>
    <w:p w:rsidR="003104A2" w:rsidRPr="00924F2B" w:rsidRDefault="00DD4124" w:rsidP="0031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Temeljem članka 5. Odluke o financijskim pravima učenika i studenata s područja</w:t>
      </w:r>
      <w:r w:rsidR="006965A8">
        <w:rPr>
          <w:rFonts w:ascii="Times New Roman" w:hAnsi="Times New Roman" w:cs="Times New Roman"/>
        </w:rPr>
        <w:t xml:space="preserve"> </w:t>
      </w:r>
      <w:r w:rsidR="003104A2" w:rsidRPr="00924F2B">
        <w:rPr>
          <w:rFonts w:ascii="Times New Roman" w:hAnsi="Times New Roman" w:cs="Times New Roman"/>
        </w:rPr>
        <w:t xml:space="preserve">Grada Pregrade </w:t>
      </w:r>
      <w:r w:rsidR="003104A2" w:rsidRPr="000C57BB">
        <w:rPr>
          <w:rFonts w:ascii="Times New Roman" w:hAnsi="Times New Roman" w:cs="Times New Roman"/>
        </w:rPr>
        <w:t>(Službeni glasnik Krapin</w:t>
      </w:r>
      <w:r w:rsidR="008203C9" w:rsidRPr="000C57BB">
        <w:rPr>
          <w:rFonts w:ascii="Times New Roman" w:hAnsi="Times New Roman" w:cs="Times New Roman"/>
        </w:rPr>
        <w:t>sko-zagorske županije br.</w:t>
      </w:r>
      <w:r w:rsidRPr="000C57BB">
        <w:rPr>
          <w:rFonts w:ascii="Times New Roman" w:hAnsi="Times New Roman" w:cs="Times New Roman"/>
        </w:rPr>
        <w:t xml:space="preserve"> </w:t>
      </w:r>
      <w:r w:rsidR="000C57BB" w:rsidRPr="000C57BB">
        <w:rPr>
          <w:rFonts w:ascii="Times New Roman" w:hAnsi="Times New Roman" w:cs="Times New Roman"/>
        </w:rPr>
        <w:t>43</w:t>
      </w:r>
      <w:r w:rsidRPr="000C57BB">
        <w:rPr>
          <w:rFonts w:ascii="Times New Roman" w:hAnsi="Times New Roman" w:cs="Times New Roman"/>
        </w:rPr>
        <w:t>/19, u daljnjem tekstu Odluka</w:t>
      </w:r>
      <w:r w:rsidR="003104A2" w:rsidRPr="000C57BB">
        <w:rPr>
          <w:rFonts w:ascii="Times New Roman" w:hAnsi="Times New Roman" w:cs="Times New Roman"/>
        </w:rPr>
        <w:t>) i članka</w:t>
      </w:r>
      <w:r w:rsidR="003104A2" w:rsidRPr="00924F2B">
        <w:rPr>
          <w:rFonts w:ascii="Times New Roman" w:hAnsi="Times New Roman" w:cs="Times New Roman"/>
        </w:rPr>
        <w:t xml:space="preserve"> 52. Statuta Grada Pregrade (Službeni glasnik Krapinsko-zag</w:t>
      </w:r>
      <w:r w:rsidR="008203C9">
        <w:rPr>
          <w:rFonts w:ascii="Times New Roman" w:hAnsi="Times New Roman" w:cs="Times New Roman"/>
        </w:rPr>
        <w:t>orske županije br. 6/13 i 17/13</w:t>
      </w:r>
      <w:r w:rsidR="00671DF1">
        <w:rPr>
          <w:rFonts w:ascii="Times New Roman" w:hAnsi="Times New Roman" w:cs="Times New Roman"/>
        </w:rPr>
        <w:t>, 7/18 i 16/18- pročišćeni tekst</w:t>
      </w:r>
      <w:r w:rsidR="003104A2" w:rsidRPr="00924F2B">
        <w:rPr>
          <w:rFonts w:ascii="Times New Roman" w:hAnsi="Times New Roman" w:cs="Times New Roman"/>
        </w:rPr>
        <w:t xml:space="preserve">) Gradonačelnik Grada Pregrade </w:t>
      </w:r>
      <w:r w:rsidR="003104A2" w:rsidRPr="00751D1E">
        <w:rPr>
          <w:rFonts w:ascii="Times New Roman" w:hAnsi="Times New Roman" w:cs="Times New Roman"/>
          <w:bCs/>
        </w:rPr>
        <w:t>donosi</w:t>
      </w: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  <w:r w:rsidRPr="00924F2B">
        <w:rPr>
          <w:rFonts w:ascii="Times New Roman" w:hAnsi="Times New Roman" w:cs="Times New Roman"/>
          <w:b/>
          <w:bCs/>
        </w:rPr>
        <w:t>ZAKLJUČAK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Cs/>
        </w:rPr>
      </w:pPr>
      <w:r w:rsidRPr="00924F2B">
        <w:rPr>
          <w:rFonts w:ascii="Times New Roman" w:hAnsi="Times New Roman" w:cs="Times New Roman"/>
          <w:bCs/>
        </w:rPr>
        <w:t>Članak 1.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  <w:bCs/>
        </w:rPr>
      </w:pPr>
    </w:p>
    <w:p w:rsidR="003104A2" w:rsidRPr="00B35F2C" w:rsidRDefault="00924F2B" w:rsidP="00924F2B">
      <w:pPr>
        <w:ind w:firstLine="700"/>
        <w:jc w:val="both"/>
        <w:rPr>
          <w:rFonts w:ascii="Times New Roman" w:eastAsia="Times New Roman" w:hAnsi="Times New Roman" w:cs="Times New Roman"/>
        </w:rPr>
      </w:pPr>
      <w:r w:rsidRPr="00B35F2C">
        <w:rPr>
          <w:rFonts w:ascii="Times New Roman" w:eastAsia="Times New Roman" w:hAnsi="Times New Roman" w:cs="Times New Roman"/>
        </w:rPr>
        <w:t xml:space="preserve">Odobrava se isplata </w:t>
      </w:r>
      <w:r w:rsidR="00B35F2C" w:rsidRPr="000C57BB">
        <w:rPr>
          <w:rFonts w:ascii="Times New Roman" w:eastAsia="Times New Roman" w:hAnsi="Times New Roman" w:cs="Times New Roman"/>
        </w:rPr>
        <w:t>20</w:t>
      </w:r>
      <w:r w:rsidR="00DD4124" w:rsidRPr="000C57BB">
        <w:rPr>
          <w:rFonts w:ascii="Times New Roman" w:eastAsia="Times New Roman" w:hAnsi="Times New Roman" w:cs="Times New Roman"/>
        </w:rPr>
        <w:t xml:space="preserve"> financijskih potpora</w:t>
      </w:r>
      <w:r w:rsidR="00B35F2C" w:rsidRPr="00B35F2C">
        <w:rPr>
          <w:rFonts w:ascii="Times New Roman" w:hAnsi="Times New Roman"/>
        </w:rPr>
        <w:t xml:space="preserve"> u mjesečnom iznosu od 25</w:t>
      </w:r>
      <w:r w:rsidR="003B086B" w:rsidRPr="00B35F2C">
        <w:rPr>
          <w:rFonts w:ascii="Times New Roman" w:hAnsi="Times New Roman"/>
        </w:rPr>
        <w:t>0,00 kuna</w:t>
      </w:r>
      <w:r w:rsidR="00DD4124">
        <w:rPr>
          <w:rFonts w:ascii="Times New Roman" w:hAnsi="Times New Roman" w:cs="Times New Roman"/>
        </w:rPr>
        <w:t xml:space="preserve"> za školsku godinu 2019./2020</w:t>
      </w:r>
      <w:r w:rsidRPr="00B35F2C">
        <w:rPr>
          <w:rFonts w:ascii="Times New Roman" w:hAnsi="Times New Roman" w:cs="Times New Roman"/>
        </w:rPr>
        <w:t>.,</w:t>
      </w:r>
      <w:r w:rsidRPr="00B35F2C">
        <w:rPr>
          <w:rFonts w:ascii="Times New Roman" w:eastAsia="Times New Roman" w:hAnsi="Times New Roman" w:cs="Times New Roman"/>
        </w:rPr>
        <w:t xml:space="preserve"> za redovne učenike</w:t>
      </w:r>
      <w:r w:rsidR="00AC155B" w:rsidRPr="00B35F2C">
        <w:rPr>
          <w:rFonts w:ascii="Times New Roman" w:eastAsia="Times New Roman" w:hAnsi="Times New Roman" w:cs="Times New Roman"/>
        </w:rPr>
        <w:t>/ce</w:t>
      </w:r>
      <w:r w:rsidRPr="00B35F2C">
        <w:rPr>
          <w:rFonts w:ascii="Times New Roman" w:eastAsia="Times New Roman" w:hAnsi="Times New Roman" w:cs="Times New Roman"/>
        </w:rPr>
        <w:t xml:space="preserve"> srednjih škol</w:t>
      </w:r>
      <w:r w:rsidR="00AC155B" w:rsidRPr="00B35F2C">
        <w:rPr>
          <w:rFonts w:ascii="Times New Roman" w:eastAsia="Times New Roman" w:hAnsi="Times New Roman" w:cs="Times New Roman"/>
        </w:rPr>
        <w:t>a sa prebivalištem na području g</w:t>
      </w:r>
      <w:r w:rsidRPr="00B35F2C">
        <w:rPr>
          <w:rFonts w:ascii="Times New Roman" w:eastAsia="Times New Roman" w:hAnsi="Times New Roman" w:cs="Times New Roman"/>
        </w:rPr>
        <w:t>rada Pregrade, a koji pravo na stipendiju nisu ostvarili po nekom drugom osnovu.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Članak 2.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</w:rPr>
      </w:pPr>
    </w:p>
    <w:p w:rsidR="0088665E" w:rsidRDefault="00DD4124" w:rsidP="0088665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Financijske potpore odobravaju se do završetka srednje škole, ali iz ispunjenje uvjeta iz članka 9. Odluke.</w:t>
      </w:r>
    </w:p>
    <w:p w:rsidR="0088665E" w:rsidRDefault="0088665E" w:rsidP="008866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88665E" w:rsidRPr="00924F2B" w:rsidRDefault="0088665E" w:rsidP="0088665E">
      <w:pPr>
        <w:jc w:val="center"/>
        <w:rPr>
          <w:rFonts w:ascii="Times New Roman" w:hAnsi="Times New Roman" w:cs="Times New Roman"/>
        </w:rPr>
      </w:pPr>
    </w:p>
    <w:p w:rsidR="003104A2" w:rsidRPr="00924F2B" w:rsidRDefault="00DD4124" w:rsidP="0031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Financijske potpore</w:t>
      </w:r>
      <w:r w:rsidR="003104A2" w:rsidRPr="00924F2B">
        <w:rPr>
          <w:rFonts w:ascii="Times New Roman" w:hAnsi="Times New Roman" w:cs="Times New Roman"/>
        </w:rPr>
        <w:t xml:space="preserve"> iz članka 1. ovog Zaključka </w:t>
      </w:r>
      <w:r w:rsidR="00924F2B" w:rsidRPr="00924F2B">
        <w:rPr>
          <w:rFonts w:ascii="Times New Roman" w:hAnsi="Times New Roman" w:cs="Times New Roman"/>
        </w:rPr>
        <w:t xml:space="preserve">odobrit će se i </w:t>
      </w:r>
      <w:r w:rsidR="003104A2" w:rsidRPr="00924F2B">
        <w:rPr>
          <w:rFonts w:ascii="Times New Roman" w:hAnsi="Times New Roman" w:cs="Times New Roman"/>
        </w:rPr>
        <w:t>dodi</w:t>
      </w:r>
      <w:r w:rsidR="00924F2B" w:rsidRPr="00924F2B">
        <w:rPr>
          <w:rFonts w:ascii="Times New Roman" w:hAnsi="Times New Roman" w:cs="Times New Roman"/>
        </w:rPr>
        <w:t>jelit</w:t>
      </w:r>
      <w:r w:rsidR="003104A2" w:rsidRPr="00924F2B">
        <w:rPr>
          <w:rFonts w:ascii="Times New Roman" w:hAnsi="Times New Roman" w:cs="Times New Roman"/>
        </w:rPr>
        <w:t xml:space="preserve"> učenicima </w:t>
      </w:r>
      <w:r w:rsidR="00924F2B" w:rsidRPr="00924F2B">
        <w:rPr>
          <w:rFonts w:ascii="Times New Roman" w:hAnsi="Times New Roman" w:cs="Times New Roman"/>
        </w:rPr>
        <w:t xml:space="preserve">srednjih škola </w:t>
      </w:r>
      <w:r>
        <w:rPr>
          <w:rFonts w:ascii="Times New Roman" w:hAnsi="Times New Roman" w:cs="Times New Roman"/>
        </w:rPr>
        <w:t>sukladno odredbama Odluke.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751D1E" w:rsidP="00310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3104A2" w:rsidRPr="00924F2B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>Ovaj Zaključak stupa na snagu danom donošenja.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jc w:val="right"/>
        <w:rPr>
          <w:rFonts w:ascii="Times New Roman" w:hAnsi="Times New Roman" w:cs="Times New Roman"/>
          <w:bCs/>
        </w:rPr>
      </w:pPr>
      <w:r w:rsidRPr="00751D1E">
        <w:rPr>
          <w:rFonts w:ascii="Times New Roman" w:hAnsi="Times New Roman" w:cs="Times New Roman"/>
          <w:bCs/>
        </w:rPr>
        <w:t>GRADONAČELNIK</w:t>
      </w:r>
    </w:p>
    <w:p w:rsidR="003104A2" w:rsidRPr="00751D1E" w:rsidRDefault="00DD4124" w:rsidP="003104A2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Marko Vešligaj, univ.spec.pol.</w:t>
      </w:r>
      <w:r w:rsidR="007A28C1">
        <w:rPr>
          <w:rFonts w:ascii="Times New Roman" w:hAnsi="Times New Roman" w:cs="Times New Roman"/>
          <w:bCs/>
        </w:rPr>
        <w:t>,v.r.</w:t>
      </w:r>
    </w:p>
    <w:p w:rsidR="004C4984" w:rsidRPr="00924F2B" w:rsidRDefault="004C4984">
      <w:pPr>
        <w:rPr>
          <w:rFonts w:ascii="Times New Roman" w:hAnsi="Times New Roman" w:cs="Times New Roman"/>
        </w:rPr>
      </w:pPr>
    </w:p>
    <w:sectPr w:rsidR="004C4984" w:rsidRPr="00924F2B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415"/>
    <w:multiLevelType w:val="hybridMultilevel"/>
    <w:tmpl w:val="B0309526"/>
    <w:lvl w:ilvl="0" w:tplc="66DA56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4A2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EA6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7BB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617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4A2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57F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966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86B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94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CBC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7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DF1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5A8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D1E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8C1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3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65E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4F2B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048F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ACF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55B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2C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80B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0F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70FE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41A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24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1B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F0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2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04A2"/>
    <w:pPr>
      <w:ind w:left="720"/>
      <w:contextualSpacing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A2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A2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19</cp:revision>
  <cp:lastPrinted>2019-11-07T13:07:00Z</cp:lastPrinted>
  <dcterms:created xsi:type="dcterms:W3CDTF">2017-09-26T07:55:00Z</dcterms:created>
  <dcterms:modified xsi:type="dcterms:W3CDTF">2019-11-08T08:31:00Z</dcterms:modified>
</cp:coreProperties>
</file>